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lineRule="auto"/>
        <w:rPr>
          <w:b w:val="1"/>
          <w:color w:val="111111"/>
          <w:sz w:val="20"/>
          <w:szCs w:val="20"/>
        </w:rPr>
      </w:pPr>
      <w:r w:rsidDel="00000000" w:rsidR="00000000" w:rsidRPr="00000000">
        <w:rPr>
          <w:b w:val="1"/>
          <w:color w:val="111111"/>
          <w:sz w:val="20"/>
          <w:szCs w:val="20"/>
          <w:rtl w:val="0"/>
        </w:rPr>
        <w:t xml:space="preserve">…. write three poems about fear: </w:t>
      </w:r>
      <w:r w:rsidDel="00000000" w:rsidR="00000000" w:rsidRPr="00000000">
        <w:rPr>
          <w:color w:val="111111"/>
          <w:rtl w:val="0"/>
        </w:rPr>
        <w:t xml:space="preserve"> </w:t>
      </w:r>
      <w:r w:rsidDel="00000000" w:rsidR="00000000" w:rsidRPr="00000000">
        <w:rPr>
          <w:b w:val="1"/>
          <w:color w:val="111111"/>
          <w:sz w:val="20"/>
          <w:szCs w:val="20"/>
          <w:rtl w:val="0"/>
        </w:rPr>
        <w:t xml:space="preserve">you are welcome to write "fear" poems about anything and in any style you like, but vary your approach across your different poems... here are some approaches to consider...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42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where you present a scary situation that the character within your poem has to deal with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that delves into what it feels like to be afraid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about a silly fear (that you take seriously or not)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intended to scare the reader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that speaks about a modern day life fear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that speaks about the fears we experience in love, friendships, relationships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about conquering fears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42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color w:val="111111"/>
          <w:sz w:val="20"/>
          <w:szCs w:val="20"/>
          <w:rtl w:val="0"/>
        </w:rPr>
        <w:t xml:space="preserve">A poem about bravery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right="40"/>
        <w:rPr>
          <w:b w:val="1"/>
          <w:color w:val="000000"/>
          <w:sz w:val="23"/>
          <w:szCs w:val="23"/>
          <w:u w:val="single"/>
        </w:rPr>
      </w:pPr>
      <w:bookmarkStart w:colFirst="0" w:colLast="0" w:name="_6nomup50hzxh" w:id="0"/>
      <w:bookmarkEnd w:id="0"/>
      <w:hyperlink r:id="rId6">
        <w:r w:rsidDel="00000000" w:rsidR="00000000" w:rsidRPr="00000000">
          <w:rPr>
            <w:b w:val="1"/>
            <w:color w:val="000000"/>
            <w:sz w:val="23"/>
            <w:szCs w:val="23"/>
            <w:u w:val="single"/>
            <w:rtl w:val="0"/>
          </w:rPr>
          <w:t xml:space="preserve">Vibrate by Rufus Wainwright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right="40"/>
        <w:rPr>
          <w:b w:val="1"/>
          <w:color w:val="000000"/>
          <w:sz w:val="23"/>
          <w:szCs w:val="23"/>
          <w:u w:val="single"/>
        </w:rPr>
      </w:pPr>
      <w:bookmarkStart w:colFirst="0" w:colLast="0" w:name="_ke8nip6vo33e" w:id="1"/>
      <w:bookmarkEnd w:id="1"/>
      <w:hyperlink r:id="rId7">
        <w:r w:rsidDel="00000000" w:rsidR="00000000" w:rsidRPr="00000000">
          <w:rPr>
            <w:b w:val="1"/>
            <w:color w:val="000000"/>
            <w:sz w:val="23"/>
            <w:szCs w:val="23"/>
            <w:u w:val="single"/>
            <w:rtl w:val="0"/>
          </w:rPr>
          <w:t xml:space="preserve">First They Came For - Niemoller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3"/>
          <w:szCs w:val="23"/>
          <w:highlight w:val="white"/>
          <w:u w:val="single"/>
        </w:rPr>
      </w:pPr>
      <w:r w:rsidDel="00000000" w:rsidR="00000000" w:rsidRPr="00000000">
        <w:rPr>
          <w:b w:val="1"/>
          <w:sz w:val="23"/>
          <w:szCs w:val="23"/>
          <w:highlight w:val="white"/>
          <w:u w:val="single"/>
          <w:rtl w:val="0"/>
        </w:rPr>
        <w:t xml:space="preserve">Because I Could Not Stop For Death - Dickinson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111111"/>
          <w:shd w:fill="f4f4f4" w:val="clear"/>
        </w:rPr>
      </w:pPr>
      <w:r w:rsidDel="00000000" w:rsidR="00000000" w:rsidRPr="00000000">
        <w:rPr>
          <w:color w:val="111111"/>
          <w:shd w:fill="f4f4f4" w:val="clear"/>
          <w:rtl w:val="0"/>
        </w:rPr>
        <w:t xml:space="preserve">Discussion : Please be sure to read all of this week's required "Fear Poems" and then to write thoughtful responses to at least two of the masterworks.</w:t>
      </w:r>
    </w:p>
    <w:p w:rsidR="00000000" w:rsidDel="00000000" w:rsidP="00000000" w:rsidRDefault="00000000" w:rsidRPr="00000000" w14:paraId="00000013">
      <w:pPr>
        <w:rPr>
          <w:color w:val="111111"/>
          <w:shd w:fill="f4f4f4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right="40"/>
        <w:rPr>
          <w:b w:val="1"/>
          <w:color w:val="000000"/>
          <w:sz w:val="23"/>
          <w:szCs w:val="23"/>
          <w:u w:val="single"/>
          <w:shd w:fill="f4f4f4" w:val="clear"/>
        </w:rPr>
      </w:pPr>
      <w:bookmarkStart w:colFirst="0" w:colLast="0" w:name="_krnayq8qzga7" w:id="2"/>
      <w:bookmarkEnd w:id="2"/>
      <w:hyperlink r:id="rId8">
        <w:r w:rsidDel="00000000" w:rsidR="00000000" w:rsidRPr="00000000">
          <w:rPr>
            <w:b w:val="1"/>
            <w:color w:val="000000"/>
            <w:sz w:val="23"/>
            <w:szCs w:val="23"/>
            <w:u w:val="single"/>
            <w:shd w:fill="f4f4f4" w:val="clear"/>
            <w:rtl w:val="0"/>
          </w:rPr>
          <w:t xml:space="preserve">Kubla Khan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right="40"/>
        <w:rPr>
          <w:b w:val="1"/>
          <w:color w:val="000000"/>
          <w:sz w:val="23"/>
          <w:szCs w:val="23"/>
          <w:u w:val="single"/>
          <w:shd w:fill="f4f4f4" w:val="clear"/>
        </w:rPr>
      </w:pPr>
      <w:bookmarkStart w:colFirst="0" w:colLast="0" w:name="_9m11yoaf7ljw" w:id="3"/>
      <w:bookmarkEnd w:id="3"/>
      <w:hyperlink r:id="rId9">
        <w:r w:rsidDel="00000000" w:rsidR="00000000" w:rsidRPr="00000000">
          <w:rPr>
            <w:b w:val="1"/>
            <w:color w:val="000000"/>
            <w:sz w:val="23"/>
            <w:szCs w:val="23"/>
            <w:u w:val="single"/>
            <w:shd w:fill="f4f4f4" w:val="clear"/>
            <w:rtl w:val="0"/>
          </w:rPr>
          <w:t xml:space="preserve">Empty Garden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ind w:right="40"/>
        <w:rPr>
          <w:b w:val="1"/>
          <w:color w:val="000000"/>
          <w:sz w:val="23"/>
          <w:szCs w:val="23"/>
          <w:u w:val="single"/>
          <w:shd w:fill="f4f4f4" w:val="clear"/>
        </w:rPr>
      </w:pPr>
      <w:bookmarkStart w:colFirst="0" w:colLast="0" w:name="_soef11npg7bt" w:id="4"/>
      <w:bookmarkEnd w:id="4"/>
      <w:hyperlink r:id="rId10">
        <w:r w:rsidDel="00000000" w:rsidR="00000000" w:rsidRPr="00000000">
          <w:rPr>
            <w:b w:val="1"/>
            <w:color w:val="000000"/>
            <w:sz w:val="23"/>
            <w:szCs w:val="23"/>
            <w:u w:val="single"/>
            <w:shd w:fill="f4f4f4" w:val="clear"/>
            <w:rtl w:val="0"/>
          </w:rPr>
          <w:t xml:space="preserve">Ozymandias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111111"/>
          <w:shd w:fill="f4f4f4" w:val="clear"/>
        </w:rPr>
      </w:pPr>
      <w:r w:rsidDel="00000000" w:rsidR="00000000" w:rsidRPr="00000000">
        <w:rPr>
          <w:color w:val="111111"/>
          <w:shd w:fill="f4f4f4" w:val="clear"/>
          <w:rtl w:val="0"/>
        </w:rPr>
        <w:t xml:space="preserve">please write thoughtful, constructive feedback to at least three poems (from different authors). Do your best to read and comment on authors you haven't focused on before.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1111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ercy.blackboard.com/bbcswebdav/pid-11790539-dt-content-rid-24032596_1/xid-24032596_1" TargetMode="External"/><Relationship Id="rId9" Type="http://schemas.openxmlformats.org/officeDocument/2006/relationships/hyperlink" Target="https://mercy.blackboard.com/bbcswebdav/pid-11790542-dt-content-rid-24032599_1/xid-24032599_1" TargetMode="External"/><Relationship Id="rId5" Type="http://schemas.openxmlformats.org/officeDocument/2006/relationships/styles" Target="styles.xml"/><Relationship Id="rId6" Type="http://schemas.openxmlformats.org/officeDocument/2006/relationships/hyperlink" Target="https://mercy.blackboard.com/webapps/blackboard/execute/content/file?cmd=view&amp;content_id=_11784562_1&amp;course_id=_71170_1" TargetMode="External"/><Relationship Id="rId7" Type="http://schemas.openxmlformats.org/officeDocument/2006/relationships/hyperlink" Target="https://mercy.blackboard.com/bbcswebdav/pid-11784559-dt-content-rid-23923725_1/xid-23923725_1" TargetMode="External"/><Relationship Id="rId8" Type="http://schemas.openxmlformats.org/officeDocument/2006/relationships/hyperlink" Target="https://mercy.blackboard.com/bbcswebdav/pid-11790541-dt-content-rid-24032600_1/xid-24032600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